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4E323" w14:textId="7B25D84C" w:rsidR="00C33884" w:rsidRDefault="00C33884" w:rsidP="00C33884">
      <w:pPr>
        <w:ind w:firstLineChars="300" w:firstLine="1080"/>
        <w:rPr>
          <w:rFonts w:ascii="微软雅黑" w:eastAsia="微软雅黑" w:hAnsi="微软雅黑"/>
          <w:b/>
          <w:bCs/>
          <w:color w:val="353535"/>
          <w:sz w:val="36"/>
          <w:szCs w:val="36"/>
          <w:shd w:val="clear" w:color="auto" w:fill="FFFFFF"/>
        </w:rPr>
      </w:pPr>
      <w:bookmarkStart w:id="0" w:name="_Hlk108083489"/>
      <w:r w:rsidRPr="00C33884">
        <w:rPr>
          <w:rFonts w:ascii="微软雅黑" w:eastAsia="微软雅黑" w:hAnsi="微软雅黑" w:hint="eastAsia"/>
          <w:b/>
          <w:bCs/>
          <w:color w:val="353535"/>
          <w:sz w:val="36"/>
          <w:szCs w:val="36"/>
          <w:shd w:val="clear" w:color="auto" w:fill="FFFFFF"/>
        </w:rPr>
        <w:t>皖南医学院专利代理服务机构</w:t>
      </w:r>
      <w:bookmarkEnd w:id="0"/>
      <w:r w:rsidRPr="00C33884">
        <w:rPr>
          <w:rFonts w:ascii="微软雅黑" w:eastAsia="微软雅黑" w:hAnsi="微软雅黑" w:hint="eastAsia"/>
          <w:b/>
          <w:bCs/>
          <w:color w:val="353535"/>
          <w:sz w:val="36"/>
          <w:szCs w:val="36"/>
          <w:shd w:val="clear" w:color="auto" w:fill="FFFFFF"/>
        </w:rPr>
        <w:t>信息简介</w:t>
      </w:r>
    </w:p>
    <w:p w14:paraId="75E7D597" w14:textId="77777777" w:rsidR="00C33884" w:rsidRPr="00C33884" w:rsidRDefault="00C33884" w:rsidP="00C33884">
      <w:pPr>
        <w:ind w:firstLineChars="300" w:firstLine="1080"/>
        <w:rPr>
          <w:rFonts w:ascii="微软雅黑" w:eastAsia="微软雅黑" w:hAnsi="微软雅黑" w:hint="eastAsia"/>
          <w:b/>
          <w:bCs/>
          <w:color w:val="353535"/>
          <w:sz w:val="36"/>
          <w:szCs w:val="36"/>
          <w:shd w:val="clear" w:color="auto" w:fill="FFFFFF"/>
        </w:rPr>
      </w:pPr>
    </w:p>
    <w:p w14:paraId="219CA63A" w14:textId="378BC049" w:rsidR="00C33884" w:rsidRDefault="00C33884" w:rsidP="00C33884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ascii="仿宋_GB2312" w:eastAsia="仿宋_GB2312" w:hAnsi="微软雅黑" w:cs="宋体"/>
          <w:color w:val="353535"/>
          <w:kern w:val="0"/>
          <w:sz w:val="30"/>
          <w:szCs w:val="30"/>
        </w:rPr>
      </w:pPr>
      <w:r w:rsidRPr="00C33884">
        <w:rPr>
          <w:rFonts w:ascii="仿宋_GB2312" w:eastAsia="仿宋_GB2312" w:hAnsi="微软雅黑" w:cs="宋体" w:hint="eastAsia"/>
          <w:color w:val="353535"/>
          <w:kern w:val="0"/>
          <w:sz w:val="30"/>
          <w:szCs w:val="30"/>
        </w:rPr>
        <w:t>为进一步加强皖南医学院的知识产权管理和保护工作，推动学校专利工作持续有效的开展，提高专利申请质量，结合皖南医学院工作需要，2021年5月14日至5月28日，以公开招标方式确定4家专利代理机构负责皖南医学院专利申请代理事务及管理协助工作，具体信息如下：</w:t>
      </w:r>
    </w:p>
    <w:p w14:paraId="075C9201" w14:textId="77777777" w:rsidR="006211AC" w:rsidRDefault="006211AC" w:rsidP="00C33884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ascii="仿宋_GB2312" w:eastAsia="仿宋_GB2312" w:hAnsi="微软雅黑" w:cs="宋体" w:hint="eastAsia"/>
          <w:color w:val="353535"/>
          <w:kern w:val="0"/>
          <w:sz w:val="30"/>
          <w:szCs w:val="30"/>
        </w:rPr>
      </w:pPr>
    </w:p>
    <w:tbl>
      <w:tblPr>
        <w:tblpPr w:leftFromText="180" w:rightFromText="180" w:vertAnchor="text" w:horzAnchor="margin" w:tblpXSpec="center" w:tblpY="939"/>
        <w:tblW w:w="964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5"/>
        <w:gridCol w:w="1318"/>
        <w:gridCol w:w="1461"/>
        <w:gridCol w:w="1474"/>
        <w:gridCol w:w="2410"/>
      </w:tblGrid>
      <w:tr w:rsidR="006211AC" w:rsidRPr="00C33884" w14:paraId="3ACCE999" w14:textId="77777777" w:rsidTr="006211AC">
        <w:trPr>
          <w:trHeight w:val="450"/>
        </w:trPr>
        <w:tc>
          <w:tcPr>
            <w:tcW w:w="2985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660F93E" w14:textId="77777777" w:rsidR="006211AC" w:rsidRPr="00C33884" w:rsidRDefault="006211AC" w:rsidP="006211AC">
            <w:pPr>
              <w:widowControl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专利代理服务公司</w:t>
            </w:r>
          </w:p>
        </w:tc>
        <w:tc>
          <w:tcPr>
            <w:tcW w:w="6663" w:type="dxa"/>
            <w:gridSpan w:val="4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1468E45" w14:textId="77777777" w:rsidR="006211AC" w:rsidRPr="00C33884" w:rsidRDefault="006211AC" w:rsidP="006211AC">
            <w:pPr>
              <w:widowControl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国内申请服务费（已含官费）（元/项）</w:t>
            </w:r>
          </w:p>
        </w:tc>
      </w:tr>
      <w:tr w:rsidR="006211AC" w:rsidRPr="00C33884" w14:paraId="2D4B023B" w14:textId="77777777" w:rsidTr="006211AC">
        <w:trPr>
          <w:trHeight w:val="900"/>
        </w:trPr>
        <w:tc>
          <w:tcPr>
            <w:tcW w:w="2985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622A6839" w14:textId="77777777" w:rsidR="006211AC" w:rsidRPr="00C33884" w:rsidRDefault="006211AC" w:rsidP="006211AC">
            <w:pPr>
              <w:widowControl/>
              <w:jc w:val="left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FED4427" w14:textId="77777777" w:rsidR="006211AC" w:rsidRPr="00C33884" w:rsidRDefault="006211AC" w:rsidP="006211AC">
            <w:pPr>
              <w:widowControl/>
              <w:wordWrap w:val="0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发明专利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C5C3FCC" w14:textId="77777777" w:rsidR="006211AC" w:rsidRPr="00C33884" w:rsidRDefault="006211AC" w:rsidP="006211AC">
            <w:pPr>
              <w:widowControl/>
              <w:wordWrap w:val="0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实用新型专利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A082E5B" w14:textId="77777777" w:rsidR="006211AC" w:rsidRPr="00C33884" w:rsidRDefault="006211AC" w:rsidP="006211AC">
            <w:pPr>
              <w:widowControl/>
              <w:wordWrap w:val="0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外观设计专利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6E72A35" w14:textId="77777777" w:rsidR="006211AC" w:rsidRPr="00C33884" w:rsidRDefault="006211AC" w:rsidP="006211AC">
            <w:pPr>
              <w:widowControl/>
              <w:wordWrap w:val="0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发明/实用新型</w:t>
            </w:r>
            <w:proofErr w:type="gramStart"/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专利双报</w:t>
            </w:r>
            <w:proofErr w:type="gramEnd"/>
          </w:p>
        </w:tc>
      </w:tr>
      <w:tr w:rsidR="006211AC" w:rsidRPr="00C33884" w14:paraId="4981F945" w14:textId="77777777" w:rsidTr="006211AC">
        <w:trPr>
          <w:trHeight w:val="450"/>
        </w:trPr>
        <w:tc>
          <w:tcPr>
            <w:tcW w:w="298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1A15625" w14:textId="77777777" w:rsidR="006211AC" w:rsidRPr="00C33884" w:rsidRDefault="006211AC" w:rsidP="006211AC">
            <w:pPr>
              <w:widowControl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proofErr w:type="gramStart"/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芜湖安汇知识产权</w:t>
            </w:r>
            <w:proofErr w:type="gramEnd"/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代理有限公司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5729293" w14:textId="77777777" w:rsidR="006211AC" w:rsidRPr="00C33884" w:rsidRDefault="006211AC" w:rsidP="006211AC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3000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76DCFAA" w14:textId="77777777" w:rsidR="006211AC" w:rsidRPr="00C33884" w:rsidRDefault="006211AC" w:rsidP="006211AC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1200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AC4AAC9" w14:textId="77777777" w:rsidR="006211AC" w:rsidRPr="00C33884" w:rsidRDefault="006211AC" w:rsidP="006211AC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500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5D8CECA" w14:textId="77777777" w:rsidR="006211AC" w:rsidRPr="00C33884" w:rsidRDefault="006211AC" w:rsidP="006211AC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4000</w:t>
            </w:r>
          </w:p>
        </w:tc>
      </w:tr>
      <w:tr w:rsidR="006211AC" w:rsidRPr="00C33884" w14:paraId="39BFD327" w14:textId="77777777" w:rsidTr="006211AC">
        <w:trPr>
          <w:trHeight w:val="450"/>
        </w:trPr>
        <w:tc>
          <w:tcPr>
            <w:tcW w:w="298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A449666" w14:textId="77777777" w:rsidR="006211AC" w:rsidRPr="00C33884" w:rsidRDefault="006211AC" w:rsidP="006211AC">
            <w:pPr>
              <w:widowControl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北京和信华成知识产权代理事务所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44A81B9" w14:textId="77777777" w:rsidR="006211AC" w:rsidRPr="00C33884" w:rsidRDefault="006211AC" w:rsidP="006211AC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2560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95F78AA" w14:textId="77777777" w:rsidR="006211AC" w:rsidRPr="00C33884" w:rsidRDefault="006211AC" w:rsidP="006211AC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1075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EA4DF28" w14:textId="77777777" w:rsidR="006211AC" w:rsidRPr="00C33884" w:rsidRDefault="006211AC" w:rsidP="006211AC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600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611F3B9" w14:textId="77777777" w:rsidR="006211AC" w:rsidRPr="00C33884" w:rsidRDefault="006211AC" w:rsidP="006211AC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3400</w:t>
            </w:r>
          </w:p>
        </w:tc>
      </w:tr>
      <w:tr w:rsidR="006211AC" w:rsidRPr="00C33884" w14:paraId="4D82E527" w14:textId="77777777" w:rsidTr="006211AC">
        <w:trPr>
          <w:trHeight w:val="450"/>
        </w:trPr>
        <w:tc>
          <w:tcPr>
            <w:tcW w:w="298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F145BEF" w14:textId="77777777" w:rsidR="006211AC" w:rsidRPr="00C33884" w:rsidRDefault="006211AC" w:rsidP="006211AC">
            <w:pPr>
              <w:widowControl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广州高炬知识产权代理有限公司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B178E5B" w14:textId="77777777" w:rsidR="006211AC" w:rsidRPr="00C33884" w:rsidRDefault="006211AC" w:rsidP="006211AC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1360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1BD0B2D" w14:textId="77777777" w:rsidR="006211AC" w:rsidRPr="00C33884" w:rsidRDefault="006211AC" w:rsidP="006211AC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500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C62C08B" w14:textId="77777777" w:rsidR="006211AC" w:rsidRPr="00C33884" w:rsidRDefault="006211AC" w:rsidP="006211AC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400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38196CB" w14:textId="77777777" w:rsidR="006211AC" w:rsidRPr="00C33884" w:rsidRDefault="006211AC" w:rsidP="006211AC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1600</w:t>
            </w:r>
          </w:p>
        </w:tc>
      </w:tr>
      <w:tr w:rsidR="006211AC" w:rsidRPr="00C33884" w14:paraId="4E268A12" w14:textId="77777777" w:rsidTr="006211AC">
        <w:trPr>
          <w:trHeight w:val="450"/>
        </w:trPr>
        <w:tc>
          <w:tcPr>
            <w:tcW w:w="298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19DE94D" w14:textId="77777777" w:rsidR="006211AC" w:rsidRPr="00C33884" w:rsidRDefault="006211AC" w:rsidP="006211AC">
            <w:pPr>
              <w:widowControl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北京同辉知识产权代理事务所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20C0A8A" w14:textId="77777777" w:rsidR="006211AC" w:rsidRPr="00C33884" w:rsidRDefault="006211AC" w:rsidP="006211AC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2460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2FD0242" w14:textId="77777777" w:rsidR="006211AC" w:rsidRPr="00C33884" w:rsidRDefault="006211AC" w:rsidP="006211AC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975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F4C8BAB" w14:textId="77777777" w:rsidR="006211AC" w:rsidRPr="00C33884" w:rsidRDefault="006211AC" w:rsidP="006211AC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700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6971C53" w14:textId="77777777" w:rsidR="006211AC" w:rsidRPr="00C33884" w:rsidRDefault="006211AC" w:rsidP="006211AC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2835</w:t>
            </w:r>
          </w:p>
        </w:tc>
      </w:tr>
    </w:tbl>
    <w:p w14:paraId="645F5222" w14:textId="77876E3A" w:rsidR="00C33884" w:rsidRPr="00C33884" w:rsidRDefault="00C33884" w:rsidP="006211AC">
      <w:pPr>
        <w:widowControl/>
        <w:shd w:val="clear" w:color="auto" w:fill="FFFFFF"/>
        <w:spacing w:before="100" w:beforeAutospacing="1" w:after="100" w:afterAutospacing="1"/>
        <w:ind w:firstLine="480"/>
        <w:jc w:val="center"/>
        <w:rPr>
          <w:rFonts w:ascii="仿宋_GB2312" w:eastAsia="仿宋_GB2312" w:hAnsi="微软雅黑" w:cs="宋体" w:hint="eastAsia"/>
          <w:color w:val="353535"/>
          <w:kern w:val="0"/>
          <w:sz w:val="30"/>
          <w:szCs w:val="30"/>
        </w:rPr>
      </w:pPr>
      <w:r w:rsidRPr="00C33884">
        <w:rPr>
          <w:rFonts w:ascii="仿宋_GB2312" w:eastAsia="仿宋_GB2312" w:hAnsi="微软雅黑" w:cs="宋体" w:hint="eastAsia"/>
          <w:color w:val="353535"/>
          <w:kern w:val="0"/>
          <w:sz w:val="30"/>
          <w:szCs w:val="30"/>
        </w:rPr>
        <w:t>表1.</w:t>
      </w:r>
      <w:r w:rsidRPr="00C33884">
        <w:rPr>
          <w:rFonts w:ascii="仿宋_GB2312" w:eastAsia="仿宋_GB2312" w:hAnsi="微软雅黑" w:cs="宋体" w:hint="eastAsia"/>
          <w:color w:val="353535"/>
          <w:kern w:val="0"/>
          <w:sz w:val="30"/>
          <w:szCs w:val="30"/>
        </w:rPr>
        <w:t> </w:t>
      </w:r>
      <w:r w:rsidRPr="00C33884">
        <w:rPr>
          <w:rFonts w:ascii="仿宋_GB2312" w:eastAsia="仿宋_GB2312" w:hAnsi="微软雅黑" w:cs="宋体" w:hint="eastAsia"/>
          <w:color w:val="353535"/>
          <w:kern w:val="0"/>
          <w:sz w:val="30"/>
          <w:szCs w:val="30"/>
        </w:rPr>
        <w:t>皖南医学院专利代理服务公司费用信息</w:t>
      </w:r>
    </w:p>
    <w:p w14:paraId="2B8F0630" w14:textId="6828DDBE" w:rsidR="00C33884" w:rsidRDefault="00C33884" w:rsidP="00C33884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ascii="仿宋_GB2312" w:eastAsia="仿宋_GB2312" w:hAnsi="微软雅黑" w:cs="宋体"/>
          <w:color w:val="353535"/>
          <w:kern w:val="0"/>
          <w:sz w:val="30"/>
          <w:szCs w:val="30"/>
        </w:rPr>
      </w:pPr>
    </w:p>
    <w:p w14:paraId="02CFAC93" w14:textId="77777777" w:rsidR="006211AC" w:rsidRPr="00C33884" w:rsidRDefault="006211AC" w:rsidP="00C33884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ascii="仿宋_GB2312" w:eastAsia="仿宋_GB2312" w:hAnsi="微软雅黑" w:cs="宋体" w:hint="eastAsia"/>
          <w:color w:val="353535"/>
          <w:kern w:val="0"/>
          <w:sz w:val="30"/>
          <w:szCs w:val="30"/>
        </w:rPr>
      </w:pPr>
    </w:p>
    <w:p w14:paraId="43930EEA" w14:textId="77777777" w:rsidR="00C33884" w:rsidRPr="00C33884" w:rsidRDefault="00C33884" w:rsidP="00C33884">
      <w:pPr>
        <w:widowControl/>
        <w:shd w:val="clear" w:color="auto" w:fill="FFFFFF"/>
        <w:spacing w:before="100" w:beforeAutospacing="1" w:after="100" w:afterAutospacing="1"/>
        <w:ind w:firstLine="480"/>
        <w:jc w:val="center"/>
        <w:rPr>
          <w:rFonts w:ascii="仿宋_GB2312" w:eastAsia="仿宋_GB2312" w:hAnsi="微软雅黑" w:cs="宋体" w:hint="eastAsia"/>
          <w:color w:val="353535"/>
          <w:kern w:val="0"/>
          <w:sz w:val="30"/>
          <w:szCs w:val="30"/>
        </w:rPr>
      </w:pPr>
      <w:r w:rsidRPr="00C33884">
        <w:rPr>
          <w:rFonts w:ascii="仿宋_GB2312" w:eastAsia="仿宋_GB2312" w:hAnsi="微软雅黑" w:cs="宋体" w:hint="eastAsia"/>
          <w:color w:val="353535"/>
          <w:kern w:val="0"/>
          <w:sz w:val="30"/>
          <w:szCs w:val="30"/>
        </w:rPr>
        <w:lastRenderedPageBreak/>
        <w:t>表2.</w:t>
      </w:r>
      <w:r w:rsidRPr="00C33884">
        <w:rPr>
          <w:rFonts w:ascii="仿宋_GB2312" w:eastAsia="仿宋_GB2312" w:hAnsi="微软雅黑" w:cs="宋体" w:hint="eastAsia"/>
          <w:color w:val="353535"/>
          <w:kern w:val="0"/>
          <w:sz w:val="30"/>
          <w:szCs w:val="30"/>
        </w:rPr>
        <w:t> </w:t>
      </w:r>
      <w:r w:rsidRPr="00C33884">
        <w:rPr>
          <w:rFonts w:ascii="仿宋_GB2312" w:eastAsia="仿宋_GB2312" w:hAnsi="微软雅黑" w:cs="宋体" w:hint="eastAsia"/>
          <w:color w:val="353535"/>
          <w:kern w:val="0"/>
          <w:sz w:val="30"/>
          <w:szCs w:val="30"/>
        </w:rPr>
        <w:t>皖南医学院专利代理服务公司联系人信息</w:t>
      </w:r>
    </w:p>
    <w:tbl>
      <w:tblPr>
        <w:tblW w:w="9919" w:type="dxa"/>
        <w:tblInd w:w="-13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8"/>
        <w:gridCol w:w="1842"/>
        <w:gridCol w:w="1985"/>
        <w:gridCol w:w="1984"/>
        <w:gridCol w:w="1130"/>
      </w:tblGrid>
      <w:tr w:rsidR="00520498" w:rsidRPr="00C33884" w14:paraId="55D2D65B" w14:textId="77777777" w:rsidTr="00520498">
        <w:trPr>
          <w:trHeight w:val="900"/>
        </w:trPr>
        <w:tc>
          <w:tcPr>
            <w:tcW w:w="297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BAFF17C" w14:textId="77777777" w:rsidR="00C33884" w:rsidRPr="00C33884" w:rsidRDefault="00C33884" w:rsidP="00C33884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b/>
                <w:bCs/>
                <w:color w:val="353535"/>
                <w:kern w:val="0"/>
                <w:sz w:val="30"/>
                <w:szCs w:val="30"/>
              </w:rPr>
              <w:t>公司名称</w:t>
            </w:r>
          </w:p>
        </w:tc>
        <w:tc>
          <w:tcPr>
            <w:tcW w:w="1842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7D01104" w14:textId="77777777" w:rsidR="00C33884" w:rsidRPr="00C33884" w:rsidRDefault="00C33884" w:rsidP="00C33884">
            <w:pPr>
              <w:widowControl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b/>
                <w:bCs/>
                <w:color w:val="353535"/>
                <w:kern w:val="0"/>
                <w:sz w:val="30"/>
                <w:szCs w:val="30"/>
              </w:rPr>
              <w:t>服务联系人</w:t>
            </w:r>
          </w:p>
        </w:tc>
        <w:tc>
          <w:tcPr>
            <w:tcW w:w="1985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429A0BD" w14:textId="77777777" w:rsidR="00C33884" w:rsidRPr="00C33884" w:rsidRDefault="00C33884" w:rsidP="00C33884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b/>
                <w:bCs/>
                <w:color w:val="353535"/>
                <w:kern w:val="0"/>
                <w:sz w:val="30"/>
                <w:szCs w:val="30"/>
              </w:rPr>
              <w:t>联系方式</w:t>
            </w:r>
          </w:p>
        </w:tc>
        <w:tc>
          <w:tcPr>
            <w:tcW w:w="1984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C086E23" w14:textId="77777777" w:rsidR="00C33884" w:rsidRPr="00C33884" w:rsidRDefault="00C33884" w:rsidP="00C33884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proofErr w:type="gramStart"/>
            <w:r w:rsidRPr="00C33884">
              <w:rPr>
                <w:rFonts w:ascii="仿宋_GB2312" w:eastAsia="仿宋_GB2312" w:hAnsi="微软雅黑" w:cs="宋体" w:hint="eastAsia"/>
                <w:b/>
                <w:bCs/>
                <w:color w:val="353535"/>
                <w:kern w:val="0"/>
                <w:sz w:val="30"/>
                <w:szCs w:val="30"/>
              </w:rPr>
              <w:t>微信</w:t>
            </w:r>
            <w:proofErr w:type="gramEnd"/>
          </w:p>
        </w:tc>
        <w:tc>
          <w:tcPr>
            <w:tcW w:w="1130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A76421A" w14:textId="77777777" w:rsidR="00C33884" w:rsidRPr="00C33884" w:rsidRDefault="00C33884" w:rsidP="00C33884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b/>
                <w:bCs/>
                <w:color w:val="353535"/>
                <w:kern w:val="0"/>
                <w:sz w:val="30"/>
                <w:szCs w:val="30"/>
              </w:rPr>
              <w:t>备注</w:t>
            </w:r>
          </w:p>
        </w:tc>
      </w:tr>
      <w:tr w:rsidR="00520498" w:rsidRPr="00C33884" w14:paraId="3E52AC4E" w14:textId="77777777" w:rsidTr="00520498">
        <w:trPr>
          <w:trHeight w:val="450"/>
        </w:trPr>
        <w:tc>
          <w:tcPr>
            <w:tcW w:w="2978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4764504" w14:textId="77777777" w:rsidR="00C33884" w:rsidRPr="00C33884" w:rsidRDefault="00C33884" w:rsidP="00C33884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proofErr w:type="gramStart"/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芜湖安汇知识产权</w:t>
            </w:r>
            <w:proofErr w:type="gramEnd"/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代理有限公司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84269C5" w14:textId="77777777" w:rsidR="00C33884" w:rsidRPr="00C33884" w:rsidRDefault="00C33884" w:rsidP="00C33884">
            <w:pPr>
              <w:widowControl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张巧婵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6E070B3" w14:textId="77777777" w:rsidR="00C33884" w:rsidRPr="00C33884" w:rsidRDefault="00C33884" w:rsidP="00C33884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13956191607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B505D78" w14:textId="77777777" w:rsidR="00C33884" w:rsidRPr="00C33884" w:rsidRDefault="00C33884" w:rsidP="00C33884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13956191607</w:t>
            </w:r>
          </w:p>
        </w:tc>
        <w:tc>
          <w:tcPr>
            <w:tcW w:w="1130" w:type="dxa"/>
            <w:vMerge w:val="restart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1E8149" w14:textId="77777777" w:rsidR="00C33884" w:rsidRPr="00C33884" w:rsidRDefault="00C33884" w:rsidP="00C33884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具体项目的代理专员由公司联系人根据项目分配</w:t>
            </w:r>
          </w:p>
        </w:tc>
      </w:tr>
      <w:tr w:rsidR="00520498" w:rsidRPr="00C33884" w14:paraId="6805AA6C" w14:textId="77777777" w:rsidTr="00520498">
        <w:trPr>
          <w:trHeight w:val="900"/>
        </w:trPr>
        <w:tc>
          <w:tcPr>
            <w:tcW w:w="2978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4A8FD90" w14:textId="77777777" w:rsidR="00C33884" w:rsidRPr="00C33884" w:rsidRDefault="00C33884" w:rsidP="00C33884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北京和信华成知识产权代理事务所（普通合伙）芜湖分所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2142CE4" w14:textId="77777777" w:rsidR="00C33884" w:rsidRPr="00C33884" w:rsidRDefault="00C33884" w:rsidP="00C33884">
            <w:pPr>
              <w:widowControl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高陈皓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B0B0DC8" w14:textId="77777777" w:rsidR="00C33884" w:rsidRPr="00C33884" w:rsidRDefault="00C33884" w:rsidP="00C33884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18605537119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21C7B29" w14:textId="77777777" w:rsidR="00C33884" w:rsidRPr="00C33884" w:rsidRDefault="00C33884" w:rsidP="00C33884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18605537119</w:t>
            </w:r>
          </w:p>
        </w:tc>
        <w:tc>
          <w:tcPr>
            <w:tcW w:w="1130" w:type="dxa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09ADB501" w14:textId="77777777" w:rsidR="00C33884" w:rsidRPr="00C33884" w:rsidRDefault="00C33884" w:rsidP="00C33884">
            <w:pPr>
              <w:widowControl/>
              <w:jc w:val="left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</w:p>
        </w:tc>
      </w:tr>
      <w:tr w:rsidR="00520498" w:rsidRPr="00C33884" w14:paraId="28BCF75F" w14:textId="77777777" w:rsidTr="00520498">
        <w:trPr>
          <w:trHeight w:val="450"/>
        </w:trPr>
        <w:tc>
          <w:tcPr>
            <w:tcW w:w="2978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C67E0E1" w14:textId="77777777" w:rsidR="00C33884" w:rsidRPr="00C33884" w:rsidRDefault="00C33884" w:rsidP="00C33884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广州高炬知识产权代理有限公司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82AE3F0" w14:textId="77777777" w:rsidR="00C33884" w:rsidRPr="00C33884" w:rsidRDefault="00C33884" w:rsidP="00C33884">
            <w:pPr>
              <w:widowControl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潘万胜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07763FA" w14:textId="77777777" w:rsidR="00C33884" w:rsidRPr="00C33884" w:rsidRDefault="00C33884" w:rsidP="00C33884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18355458824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F4335FB" w14:textId="77777777" w:rsidR="00C33884" w:rsidRPr="00C33884" w:rsidRDefault="00C33884" w:rsidP="00C33884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18355458824</w:t>
            </w:r>
          </w:p>
        </w:tc>
        <w:tc>
          <w:tcPr>
            <w:tcW w:w="1130" w:type="dxa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707A8E96" w14:textId="77777777" w:rsidR="00C33884" w:rsidRPr="00C33884" w:rsidRDefault="00C33884" w:rsidP="00C33884">
            <w:pPr>
              <w:widowControl/>
              <w:jc w:val="left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</w:p>
        </w:tc>
      </w:tr>
      <w:tr w:rsidR="00520498" w:rsidRPr="00C33884" w14:paraId="0F54D855" w14:textId="77777777" w:rsidTr="00520498">
        <w:trPr>
          <w:trHeight w:val="900"/>
        </w:trPr>
        <w:tc>
          <w:tcPr>
            <w:tcW w:w="2978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46ABA1F" w14:textId="77777777" w:rsidR="00C33884" w:rsidRPr="00C33884" w:rsidRDefault="00C33884" w:rsidP="00C33884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北京同辉知识产权代理事务所（普通合伙）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D732375" w14:textId="77777777" w:rsidR="00C33884" w:rsidRPr="00C33884" w:rsidRDefault="00C33884" w:rsidP="00C33884">
            <w:pPr>
              <w:widowControl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李善虎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5242470" w14:textId="77777777" w:rsidR="00C33884" w:rsidRPr="00C33884" w:rsidRDefault="00C33884" w:rsidP="00C33884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13761217236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6968380" w14:textId="77777777" w:rsidR="00C33884" w:rsidRPr="00C33884" w:rsidRDefault="00C33884" w:rsidP="00C33884">
            <w:pPr>
              <w:widowControl/>
              <w:wordWrap w:val="0"/>
              <w:spacing w:line="270" w:lineRule="atLeast"/>
              <w:jc w:val="center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  <w:r w:rsidRPr="00C33884"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  <w:t>13761217236</w:t>
            </w:r>
          </w:p>
        </w:tc>
        <w:tc>
          <w:tcPr>
            <w:tcW w:w="1130" w:type="dxa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673FA2C9" w14:textId="77777777" w:rsidR="00C33884" w:rsidRPr="00C33884" w:rsidRDefault="00C33884" w:rsidP="00C33884">
            <w:pPr>
              <w:widowControl/>
              <w:jc w:val="left"/>
              <w:rPr>
                <w:rFonts w:ascii="仿宋_GB2312" w:eastAsia="仿宋_GB2312" w:hAnsi="微软雅黑" w:cs="宋体" w:hint="eastAsia"/>
                <w:color w:val="353535"/>
                <w:kern w:val="0"/>
                <w:sz w:val="30"/>
                <w:szCs w:val="30"/>
              </w:rPr>
            </w:pPr>
          </w:p>
        </w:tc>
      </w:tr>
    </w:tbl>
    <w:p w14:paraId="12DFC21B" w14:textId="1FBE4161" w:rsidR="00B84B5C" w:rsidRPr="00C33884" w:rsidRDefault="00B84B5C" w:rsidP="00B84B5C">
      <w:pPr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</w:p>
    <w:p w14:paraId="1E05158E" w14:textId="2D2651DD" w:rsidR="00B84B5C" w:rsidRPr="00102711" w:rsidRDefault="00B84B5C" w:rsidP="00B84B5C">
      <w:pPr>
        <w:ind w:firstLineChars="200" w:firstLine="640"/>
        <w:rPr>
          <w:rFonts w:ascii="仿宋" w:eastAsia="仿宋" w:hAnsi="仿宋"/>
          <w:sz w:val="32"/>
          <w:szCs w:val="36"/>
        </w:rPr>
      </w:pPr>
    </w:p>
    <w:sectPr w:rsidR="00B84B5C" w:rsidRPr="001027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6260D3" w14:textId="77777777" w:rsidR="00CA430B" w:rsidRDefault="00CA430B" w:rsidP="00B84B5C">
      <w:r>
        <w:separator/>
      </w:r>
    </w:p>
  </w:endnote>
  <w:endnote w:type="continuationSeparator" w:id="0">
    <w:p w14:paraId="5FFAAB80" w14:textId="77777777" w:rsidR="00CA430B" w:rsidRDefault="00CA430B" w:rsidP="00B84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A864A1" w14:textId="77777777" w:rsidR="00CA430B" w:rsidRDefault="00CA430B" w:rsidP="00B84B5C">
      <w:r>
        <w:separator/>
      </w:r>
    </w:p>
  </w:footnote>
  <w:footnote w:type="continuationSeparator" w:id="0">
    <w:p w14:paraId="5F6F5585" w14:textId="77777777" w:rsidR="00CA430B" w:rsidRDefault="00CA430B" w:rsidP="00B84B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0A3C98"/>
    <w:multiLevelType w:val="hybridMultilevel"/>
    <w:tmpl w:val="37B6B84C"/>
    <w:lvl w:ilvl="0" w:tplc="F132CC04">
      <w:start w:val="1"/>
      <w:numFmt w:val="decimal"/>
      <w:lvlText w:val="%1."/>
      <w:lvlJc w:val="left"/>
      <w:pPr>
        <w:ind w:left="1135" w:hanging="495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715228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728E"/>
    <w:rsid w:val="000006A9"/>
    <w:rsid w:val="00010964"/>
    <w:rsid w:val="00015546"/>
    <w:rsid w:val="00017168"/>
    <w:rsid w:val="00017566"/>
    <w:rsid w:val="0002056A"/>
    <w:rsid w:val="000214A3"/>
    <w:rsid w:val="00023BDB"/>
    <w:rsid w:val="00024BE7"/>
    <w:rsid w:val="00025997"/>
    <w:rsid w:val="0004314B"/>
    <w:rsid w:val="00043827"/>
    <w:rsid w:val="00045561"/>
    <w:rsid w:val="00053412"/>
    <w:rsid w:val="00060533"/>
    <w:rsid w:val="00074779"/>
    <w:rsid w:val="00074BC1"/>
    <w:rsid w:val="00076E37"/>
    <w:rsid w:val="00082195"/>
    <w:rsid w:val="00083AAD"/>
    <w:rsid w:val="00097464"/>
    <w:rsid w:val="00097542"/>
    <w:rsid w:val="000A32A0"/>
    <w:rsid w:val="000B1686"/>
    <w:rsid w:val="000B2008"/>
    <w:rsid w:val="000C58A5"/>
    <w:rsid w:val="000D200F"/>
    <w:rsid w:val="000F4B08"/>
    <w:rsid w:val="00100A67"/>
    <w:rsid w:val="00101582"/>
    <w:rsid w:val="00102711"/>
    <w:rsid w:val="00110CB1"/>
    <w:rsid w:val="00141C4E"/>
    <w:rsid w:val="00143AE3"/>
    <w:rsid w:val="001455BC"/>
    <w:rsid w:val="00151BB9"/>
    <w:rsid w:val="00161872"/>
    <w:rsid w:val="0017217A"/>
    <w:rsid w:val="00185722"/>
    <w:rsid w:val="001B3732"/>
    <w:rsid w:val="001C20C2"/>
    <w:rsid w:val="001C41F7"/>
    <w:rsid w:val="001C5777"/>
    <w:rsid w:val="001E796D"/>
    <w:rsid w:val="001F0F9B"/>
    <w:rsid w:val="001F1E7A"/>
    <w:rsid w:val="001F430E"/>
    <w:rsid w:val="002215F7"/>
    <w:rsid w:val="002246C8"/>
    <w:rsid w:val="0023206B"/>
    <w:rsid w:val="0023434C"/>
    <w:rsid w:val="0024602E"/>
    <w:rsid w:val="002666C2"/>
    <w:rsid w:val="00271982"/>
    <w:rsid w:val="00271B82"/>
    <w:rsid w:val="00273AC4"/>
    <w:rsid w:val="00285606"/>
    <w:rsid w:val="002863B5"/>
    <w:rsid w:val="00287164"/>
    <w:rsid w:val="002A2C8E"/>
    <w:rsid w:val="002A48B5"/>
    <w:rsid w:val="002B3B3F"/>
    <w:rsid w:val="002B6357"/>
    <w:rsid w:val="002C0635"/>
    <w:rsid w:val="002D328C"/>
    <w:rsid w:val="002E3E68"/>
    <w:rsid w:val="002F1A2C"/>
    <w:rsid w:val="002F5B6C"/>
    <w:rsid w:val="00313E9E"/>
    <w:rsid w:val="00316E05"/>
    <w:rsid w:val="00322DCA"/>
    <w:rsid w:val="003239EC"/>
    <w:rsid w:val="00323A23"/>
    <w:rsid w:val="00354433"/>
    <w:rsid w:val="00356040"/>
    <w:rsid w:val="003648E6"/>
    <w:rsid w:val="00365765"/>
    <w:rsid w:val="00377288"/>
    <w:rsid w:val="0037769B"/>
    <w:rsid w:val="0038464F"/>
    <w:rsid w:val="003A0F73"/>
    <w:rsid w:val="003A4C98"/>
    <w:rsid w:val="003D2A92"/>
    <w:rsid w:val="003D6BDB"/>
    <w:rsid w:val="003E2FF8"/>
    <w:rsid w:val="003E3F47"/>
    <w:rsid w:val="003E642B"/>
    <w:rsid w:val="00404108"/>
    <w:rsid w:val="004311FD"/>
    <w:rsid w:val="00441CF2"/>
    <w:rsid w:val="004534B9"/>
    <w:rsid w:val="0045599E"/>
    <w:rsid w:val="00463212"/>
    <w:rsid w:val="00463EA4"/>
    <w:rsid w:val="0047384B"/>
    <w:rsid w:val="004921E1"/>
    <w:rsid w:val="004A6548"/>
    <w:rsid w:val="004B0C94"/>
    <w:rsid w:val="004C1C93"/>
    <w:rsid w:val="004C24C2"/>
    <w:rsid w:val="004C6068"/>
    <w:rsid w:val="004C714D"/>
    <w:rsid w:val="004D02CD"/>
    <w:rsid w:val="004D7973"/>
    <w:rsid w:val="004E0C76"/>
    <w:rsid w:val="004E0D63"/>
    <w:rsid w:val="004E3C5C"/>
    <w:rsid w:val="004E5006"/>
    <w:rsid w:val="004E56BC"/>
    <w:rsid w:val="004E5B0B"/>
    <w:rsid w:val="004E604C"/>
    <w:rsid w:val="004F2A59"/>
    <w:rsid w:val="004F5BCF"/>
    <w:rsid w:val="00507A2D"/>
    <w:rsid w:val="00516CE3"/>
    <w:rsid w:val="00520498"/>
    <w:rsid w:val="00524D27"/>
    <w:rsid w:val="0054507F"/>
    <w:rsid w:val="005468C1"/>
    <w:rsid w:val="00553DA9"/>
    <w:rsid w:val="005808E8"/>
    <w:rsid w:val="005817F3"/>
    <w:rsid w:val="005B081C"/>
    <w:rsid w:val="005C044E"/>
    <w:rsid w:val="005C5FA9"/>
    <w:rsid w:val="005C6AB1"/>
    <w:rsid w:val="005D20CD"/>
    <w:rsid w:val="005D5FDA"/>
    <w:rsid w:val="005D679C"/>
    <w:rsid w:val="005E0A64"/>
    <w:rsid w:val="005E1B43"/>
    <w:rsid w:val="005E32C2"/>
    <w:rsid w:val="005F6017"/>
    <w:rsid w:val="006008A5"/>
    <w:rsid w:val="00604C98"/>
    <w:rsid w:val="006211AC"/>
    <w:rsid w:val="00627E13"/>
    <w:rsid w:val="00631A6F"/>
    <w:rsid w:val="00640DC4"/>
    <w:rsid w:val="00654E55"/>
    <w:rsid w:val="006644E1"/>
    <w:rsid w:val="006961F9"/>
    <w:rsid w:val="006A79B2"/>
    <w:rsid w:val="006B1608"/>
    <w:rsid w:val="006B451D"/>
    <w:rsid w:val="006B57DD"/>
    <w:rsid w:val="006C4419"/>
    <w:rsid w:val="006C728E"/>
    <w:rsid w:val="006D1E66"/>
    <w:rsid w:val="006D30F3"/>
    <w:rsid w:val="006D3570"/>
    <w:rsid w:val="006E03AD"/>
    <w:rsid w:val="006E2294"/>
    <w:rsid w:val="006F081E"/>
    <w:rsid w:val="006F52B2"/>
    <w:rsid w:val="006F72D0"/>
    <w:rsid w:val="00701127"/>
    <w:rsid w:val="00704D20"/>
    <w:rsid w:val="00713F7F"/>
    <w:rsid w:val="00723C7F"/>
    <w:rsid w:val="0073263E"/>
    <w:rsid w:val="00737D15"/>
    <w:rsid w:val="00747DC9"/>
    <w:rsid w:val="0075145B"/>
    <w:rsid w:val="00760404"/>
    <w:rsid w:val="00775C05"/>
    <w:rsid w:val="00794C74"/>
    <w:rsid w:val="007A0C82"/>
    <w:rsid w:val="007A7F59"/>
    <w:rsid w:val="007A7FC9"/>
    <w:rsid w:val="007B0D3A"/>
    <w:rsid w:val="007C09CE"/>
    <w:rsid w:val="007C5E08"/>
    <w:rsid w:val="007D3A99"/>
    <w:rsid w:val="007D4E67"/>
    <w:rsid w:val="007E2A34"/>
    <w:rsid w:val="007E3FB8"/>
    <w:rsid w:val="007F0276"/>
    <w:rsid w:val="007F5372"/>
    <w:rsid w:val="007F72E5"/>
    <w:rsid w:val="007F7763"/>
    <w:rsid w:val="00801BB6"/>
    <w:rsid w:val="008117F5"/>
    <w:rsid w:val="008213E5"/>
    <w:rsid w:val="00826E49"/>
    <w:rsid w:val="0083053C"/>
    <w:rsid w:val="008305FC"/>
    <w:rsid w:val="00831E03"/>
    <w:rsid w:val="008322EF"/>
    <w:rsid w:val="008410CA"/>
    <w:rsid w:val="00841FF7"/>
    <w:rsid w:val="008465E5"/>
    <w:rsid w:val="008475F0"/>
    <w:rsid w:val="00847939"/>
    <w:rsid w:val="008638DF"/>
    <w:rsid w:val="00865963"/>
    <w:rsid w:val="008663C2"/>
    <w:rsid w:val="008679A3"/>
    <w:rsid w:val="00870F2C"/>
    <w:rsid w:val="0087121D"/>
    <w:rsid w:val="00871DF5"/>
    <w:rsid w:val="008749A5"/>
    <w:rsid w:val="0087605F"/>
    <w:rsid w:val="0089555F"/>
    <w:rsid w:val="008A2186"/>
    <w:rsid w:val="008A4D7A"/>
    <w:rsid w:val="008A626E"/>
    <w:rsid w:val="008B060F"/>
    <w:rsid w:val="008B46A0"/>
    <w:rsid w:val="008B6F5E"/>
    <w:rsid w:val="008D0254"/>
    <w:rsid w:val="008D6585"/>
    <w:rsid w:val="008D74DE"/>
    <w:rsid w:val="00900C8A"/>
    <w:rsid w:val="00906E31"/>
    <w:rsid w:val="00910CF0"/>
    <w:rsid w:val="00914887"/>
    <w:rsid w:val="00920C62"/>
    <w:rsid w:val="00921976"/>
    <w:rsid w:val="00930269"/>
    <w:rsid w:val="009341D6"/>
    <w:rsid w:val="009411B6"/>
    <w:rsid w:val="009662F9"/>
    <w:rsid w:val="0097672B"/>
    <w:rsid w:val="00976CEC"/>
    <w:rsid w:val="00991438"/>
    <w:rsid w:val="00993AE8"/>
    <w:rsid w:val="009A04DA"/>
    <w:rsid w:val="009A1CC7"/>
    <w:rsid w:val="009A300A"/>
    <w:rsid w:val="009B0FFD"/>
    <w:rsid w:val="009B68BB"/>
    <w:rsid w:val="009C3B1A"/>
    <w:rsid w:val="009D620D"/>
    <w:rsid w:val="00A00EF8"/>
    <w:rsid w:val="00A03C20"/>
    <w:rsid w:val="00A14B6D"/>
    <w:rsid w:val="00A27012"/>
    <w:rsid w:val="00A32051"/>
    <w:rsid w:val="00A45040"/>
    <w:rsid w:val="00A53CAA"/>
    <w:rsid w:val="00A60EDC"/>
    <w:rsid w:val="00A66C8D"/>
    <w:rsid w:val="00A815B4"/>
    <w:rsid w:val="00A850C4"/>
    <w:rsid w:val="00A93DDB"/>
    <w:rsid w:val="00A9454C"/>
    <w:rsid w:val="00A95E96"/>
    <w:rsid w:val="00AA0D17"/>
    <w:rsid w:val="00AB504F"/>
    <w:rsid w:val="00AD038E"/>
    <w:rsid w:val="00AD0BFC"/>
    <w:rsid w:val="00AD6923"/>
    <w:rsid w:val="00AE1BDD"/>
    <w:rsid w:val="00AE1FEB"/>
    <w:rsid w:val="00AE64DD"/>
    <w:rsid w:val="00AF6D00"/>
    <w:rsid w:val="00B04E3F"/>
    <w:rsid w:val="00B1010C"/>
    <w:rsid w:val="00B118D8"/>
    <w:rsid w:val="00B12305"/>
    <w:rsid w:val="00B13389"/>
    <w:rsid w:val="00B14AFB"/>
    <w:rsid w:val="00B15225"/>
    <w:rsid w:val="00B31AE0"/>
    <w:rsid w:val="00B32DB2"/>
    <w:rsid w:val="00B36C6C"/>
    <w:rsid w:val="00B62D9A"/>
    <w:rsid w:val="00B71723"/>
    <w:rsid w:val="00B8059D"/>
    <w:rsid w:val="00B84B5C"/>
    <w:rsid w:val="00B915A6"/>
    <w:rsid w:val="00BB0F08"/>
    <w:rsid w:val="00BE7C35"/>
    <w:rsid w:val="00BF256B"/>
    <w:rsid w:val="00C03959"/>
    <w:rsid w:val="00C042A9"/>
    <w:rsid w:val="00C04F8E"/>
    <w:rsid w:val="00C25F76"/>
    <w:rsid w:val="00C313C7"/>
    <w:rsid w:val="00C33884"/>
    <w:rsid w:val="00C379B4"/>
    <w:rsid w:val="00C5128D"/>
    <w:rsid w:val="00C575F1"/>
    <w:rsid w:val="00C603FE"/>
    <w:rsid w:val="00C71D47"/>
    <w:rsid w:val="00C766B0"/>
    <w:rsid w:val="00C76AC7"/>
    <w:rsid w:val="00C76CC3"/>
    <w:rsid w:val="00C861F0"/>
    <w:rsid w:val="00C93F45"/>
    <w:rsid w:val="00C971A3"/>
    <w:rsid w:val="00CA430B"/>
    <w:rsid w:val="00CA7793"/>
    <w:rsid w:val="00CB12E1"/>
    <w:rsid w:val="00CC2911"/>
    <w:rsid w:val="00CE54D1"/>
    <w:rsid w:val="00CF1CB6"/>
    <w:rsid w:val="00D064BF"/>
    <w:rsid w:val="00D078C3"/>
    <w:rsid w:val="00D17B1D"/>
    <w:rsid w:val="00D22D29"/>
    <w:rsid w:val="00D37F97"/>
    <w:rsid w:val="00D60585"/>
    <w:rsid w:val="00D6462D"/>
    <w:rsid w:val="00D7750B"/>
    <w:rsid w:val="00D8083E"/>
    <w:rsid w:val="00DA5C69"/>
    <w:rsid w:val="00DB6B9F"/>
    <w:rsid w:val="00DB7F84"/>
    <w:rsid w:val="00DC5D76"/>
    <w:rsid w:val="00DD28DF"/>
    <w:rsid w:val="00DD2DA2"/>
    <w:rsid w:val="00DE43AE"/>
    <w:rsid w:val="00DF370E"/>
    <w:rsid w:val="00DF65B6"/>
    <w:rsid w:val="00E108CF"/>
    <w:rsid w:val="00E1420C"/>
    <w:rsid w:val="00E1625B"/>
    <w:rsid w:val="00E363BE"/>
    <w:rsid w:val="00E41350"/>
    <w:rsid w:val="00E46B39"/>
    <w:rsid w:val="00E4756A"/>
    <w:rsid w:val="00E52E59"/>
    <w:rsid w:val="00E5353C"/>
    <w:rsid w:val="00E63A38"/>
    <w:rsid w:val="00E71137"/>
    <w:rsid w:val="00E95753"/>
    <w:rsid w:val="00EC161B"/>
    <w:rsid w:val="00EC73EA"/>
    <w:rsid w:val="00ED0853"/>
    <w:rsid w:val="00EF390A"/>
    <w:rsid w:val="00EF456E"/>
    <w:rsid w:val="00EF736E"/>
    <w:rsid w:val="00F04B92"/>
    <w:rsid w:val="00F11921"/>
    <w:rsid w:val="00F11F85"/>
    <w:rsid w:val="00F121CD"/>
    <w:rsid w:val="00F14446"/>
    <w:rsid w:val="00F147CC"/>
    <w:rsid w:val="00F34648"/>
    <w:rsid w:val="00F53682"/>
    <w:rsid w:val="00F604A8"/>
    <w:rsid w:val="00F60FD8"/>
    <w:rsid w:val="00F80605"/>
    <w:rsid w:val="00F8435B"/>
    <w:rsid w:val="00FA5F24"/>
    <w:rsid w:val="00FB16B6"/>
    <w:rsid w:val="00FC5988"/>
    <w:rsid w:val="00FC6FA9"/>
    <w:rsid w:val="00FD0F12"/>
    <w:rsid w:val="00FE1F55"/>
    <w:rsid w:val="00FE34F1"/>
    <w:rsid w:val="00FE7335"/>
    <w:rsid w:val="00FF1832"/>
    <w:rsid w:val="00FF213E"/>
    <w:rsid w:val="00FF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8E79D7"/>
  <w15:chartTrackingRefBased/>
  <w15:docId w15:val="{8E88ACA0-C0B9-438C-A341-9428DD0AC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4B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4B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4B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4B5C"/>
    <w:rPr>
      <w:sz w:val="18"/>
      <w:szCs w:val="18"/>
    </w:rPr>
  </w:style>
  <w:style w:type="paragraph" w:styleId="a7">
    <w:name w:val="List Paragraph"/>
    <w:basedOn w:val="a"/>
    <w:uiPriority w:val="34"/>
    <w:qFormat/>
    <w:rsid w:val="009411B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349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李田</dc:creator>
  <cp:keywords/>
  <dc:description/>
  <cp:lastModifiedBy>魏慧君</cp:lastModifiedBy>
  <cp:revision>15</cp:revision>
  <dcterms:created xsi:type="dcterms:W3CDTF">2021-06-03T05:54:00Z</dcterms:created>
  <dcterms:modified xsi:type="dcterms:W3CDTF">2022-07-07T02:55:00Z</dcterms:modified>
</cp:coreProperties>
</file>